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DB6" w:rsidRPr="000009AA" w:rsidRDefault="00597DB6" w:rsidP="00C90EF6">
      <w:pPr>
        <w:jc w:val="center"/>
      </w:pPr>
    </w:p>
    <w:p w:rsidR="00597DB6" w:rsidRDefault="00597DB6" w:rsidP="00C90EF6">
      <w:pPr>
        <w:jc w:val="center"/>
      </w:pPr>
    </w:p>
    <w:p w:rsidR="00954764" w:rsidRDefault="00954764" w:rsidP="00954764">
      <w:pPr>
        <w:pStyle w:val="a8"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МУНИЦИПАЛЬНОЕ БЮДЖЕТНОЕ ДОШКОЛЬНОЕ</w:t>
      </w:r>
    </w:p>
    <w:p w:rsidR="00954764" w:rsidRDefault="00954764" w:rsidP="00954764">
      <w:pPr>
        <w:pStyle w:val="a8"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ОБРАЗОВАТЕЛЬНОЕ УЧРЕЖДЕНИЕ</w:t>
      </w:r>
    </w:p>
    <w:p w:rsidR="00954764" w:rsidRDefault="00954764" w:rsidP="00954764">
      <w:pPr>
        <w:pStyle w:val="a8"/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«ДЕТСКИЙ САД ОБЩЕРАЗВИВАЮЩЕГО ВИДА</w:t>
      </w:r>
    </w:p>
    <w:p w:rsidR="00954764" w:rsidRDefault="00954764" w:rsidP="00954764">
      <w:pPr>
        <w:pStyle w:val="a8"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№38 «РОСИНКА»</w:t>
      </w:r>
    </w:p>
    <w:p w:rsidR="00954764" w:rsidRDefault="00954764" w:rsidP="00954764">
      <w:pPr>
        <w:pStyle w:val="a8"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города Рубцовска Алтайского края</w:t>
      </w:r>
    </w:p>
    <w:p w:rsidR="00954764" w:rsidRDefault="00954764" w:rsidP="00954764">
      <w:pPr>
        <w:pStyle w:val="a8"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__________________________________________________________________</w:t>
      </w:r>
    </w:p>
    <w:p w:rsidR="00954764" w:rsidRDefault="00954764" w:rsidP="00954764">
      <w:pPr>
        <w:pStyle w:val="a8"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658208, г. Рубцовск, ул. Ст. Разина, 198</w:t>
      </w:r>
    </w:p>
    <w:p w:rsidR="00954764" w:rsidRDefault="00954764" w:rsidP="00954764">
      <w:pPr>
        <w:pStyle w:val="a8"/>
        <w:spacing w:after="0"/>
        <w:jc w:val="center"/>
      </w:pPr>
      <w:r>
        <w:rPr>
          <w:rFonts w:ascii="Times New Roman" w:hAnsi="Times New Roman"/>
          <w:b/>
          <w:sz w:val="26"/>
          <w:szCs w:val="26"/>
        </w:rPr>
        <w:t xml:space="preserve">тел: 6-36-43 , </w:t>
      </w:r>
      <w:hyperlink r:id="rId5" w:history="1">
        <w:r>
          <w:rPr>
            <w:rStyle w:val="-"/>
            <w:rFonts w:ascii="Times New Roman" w:hAnsi="Times New Roman"/>
            <w:b/>
            <w:sz w:val="26"/>
            <w:szCs w:val="26"/>
            <w:lang w:val="en-US"/>
          </w:rPr>
          <w:t>detskiu</w:t>
        </w:r>
        <w:r>
          <w:rPr>
            <w:rStyle w:val="-"/>
            <w:rFonts w:ascii="Times New Roman" w:hAnsi="Times New Roman"/>
            <w:b/>
            <w:sz w:val="26"/>
            <w:szCs w:val="26"/>
          </w:rPr>
          <w:t>@</w:t>
        </w:r>
        <w:r>
          <w:rPr>
            <w:rStyle w:val="-"/>
            <w:rFonts w:ascii="Times New Roman" w:hAnsi="Times New Roman"/>
            <w:b/>
            <w:sz w:val="26"/>
            <w:szCs w:val="26"/>
            <w:lang w:val="en-US"/>
          </w:rPr>
          <w:t>yandex</w:t>
        </w:r>
        <w:r>
          <w:rPr>
            <w:rStyle w:val="-"/>
            <w:rFonts w:ascii="Times New Roman" w:hAnsi="Times New Roman"/>
            <w:b/>
            <w:sz w:val="26"/>
            <w:szCs w:val="26"/>
          </w:rPr>
          <w:t>.</w:t>
        </w:r>
        <w:r>
          <w:rPr>
            <w:rStyle w:val="-"/>
            <w:rFonts w:ascii="Times New Roman" w:hAnsi="Times New Roman"/>
            <w:b/>
            <w:sz w:val="26"/>
            <w:szCs w:val="26"/>
            <w:lang w:val="en-US"/>
          </w:rPr>
          <w:t>ru</w:t>
        </w:r>
      </w:hyperlink>
    </w:p>
    <w:p w:rsidR="00597DB6" w:rsidRPr="007226FC" w:rsidRDefault="00597DB6" w:rsidP="00C90EF6">
      <w:pPr>
        <w:jc w:val="center"/>
        <w:rPr>
          <w:sz w:val="40"/>
          <w:szCs w:val="40"/>
        </w:rPr>
      </w:pPr>
    </w:p>
    <w:p w:rsidR="00BE6932" w:rsidRPr="00C90EF6" w:rsidRDefault="00BE6932" w:rsidP="00C90EF6">
      <w:pPr>
        <w:rPr>
          <w:sz w:val="40"/>
          <w:szCs w:val="40"/>
        </w:rPr>
      </w:pPr>
    </w:p>
    <w:p w:rsidR="00597DB6" w:rsidRDefault="00597DB6" w:rsidP="00C90EF6">
      <w:pPr>
        <w:jc w:val="center"/>
        <w:rPr>
          <w:sz w:val="40"/>
          <w:szCs w:val="40"/>
        </w:rPr>
      </w:pPr>
      <w:r>
        <w:rPr>
          <w:sz w:val="40"/>
          <w:szCs w:val="40"/>
        </w:rPr>
        <w:t>Консультация для родителей</w:t>
      </w:r>
    </w:p>
    <w:p w:rsidR="00597DB6" w:rsidRPr="00CE4FBA" w:rsidRDefault="00597DB6" w:rsidP="00C90EF6">
      <w:pPr>
        <w:jc w:val="center"/>
        <w:rPr>
          <w:sz w:val="32"/>
          <w:szCs w:val="32"/>
        </w:rPr>
      </w:pPr>
      <w:r>
        <w:rPr>
          <w:sz w:val="40"/>
          <w:szCs w:val="40"/>
        </w:rPr>
        <w:t>«Графические диктанты - средство интеллектуального развития дошкольников»</w:t>
      </w:r>
    </w:p>
    <w:p w:rsidR="00597DB6" w:rsidRDefault="00597DB6" w:rsidP="00C90EF6">
      <w:pPr>
        <w:jc w:val="center"/>
        <w:rPr>
          <w:sz w:val="32"/>
          <w:szCs w:val="32"/>
        </w:rPr>
      </w:pPr>
    </w:p>
    <w:p w:rsidR="00597DB6" w:rsidRDefault="00597DB6" w:rsidP="00C90EF6">
      <w:pPr>
        <w:pStyle w:val="a4"/>
        <w:jc w:val="center"/>
      </w:pPr>
    </w:p>
    <w:p w:rsidR="00597DB6" w:rsidRDefault="00597DB6" w:rsidP="00C90EF6">
      <w:pPr>
        <w:pStyle w:val="a4"/>
        <w:jc w:val="center"/>
      </w:pPr>
    </w:p>
    <w:p w:rsidR="00597DB6" w:rsidRDefault="00C90EF6" w:rsidP="00C90EF6">
      <w:pPr>
        <w:pStyle w:val="a4"/>
      </w:pPr>
      <w:r>
        <w:rPr>
          <w:noProof/>
          <w:lang w:eastAsia="ru-RU"/>
        </w:rPr>
        <w:drawing>
          <wp:inline distT="0" distB="0" distL="0" distR="0">
            <wp:extent cx="5283347" cy="2910318"/>
            <wp:effectExtent l="19050" t="0" r="0" b="0"/>
            <wp:docPr id="2" name="Рисунок 1" descr="Картинки по запросу графический диктант и реб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графический диктант и ребено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347" cy="2910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DB6" w:rsidRDefault="00597DB6" w:rsidP="00C90EF6">
      <w:pPr>
        <w:pStyle w:val="a4"/>
        <w:jc w:val="center"/>
      </w:pPr>
    </w:p>
    <w:p w:rsidR="00597DB6" w:rsidRDefault="00597DB6" w:rsidP="00C90EF6">
      <w:pPr>
        <w:pStyle w:val="a4"/>
        <w:jc w:val="center"/>
      </w:pPr>
    </w:p>
    <w:p w:rsidR="00597DB6" w:rsidRDefault="00597DB6" w:rsidP="00C90EF6">
      <w:pPr>
        <w:pStyle w:val="a4"/>
        <w:jc w:val="center"/>
      </w:pPr>
    </w:p>
    <w:p w:rsidR="00597DB6" w:rsidRPr="00C90EF6" w:rsidRDefault="00C90EF6" w:rsidP="00C90EF6">
      <w:pPr>
        <w:pStyle w:val="a4"/>
        <w:jc w:val="right"/>
        <w:rPr>
          <w:rFonts w:ascii="Times New Roman" w:hAnsi="Times New Roman" w:cs="Times New Roman"/>
          <w:sz w:val="36"/>
          <w:szCs w:val="28"/>
        </w:rPr>
      </w:pPr>
      <w:r w:rsidRPr="00C90EF6">
        <w:rPr>
          <w:rFonts w:ascii="Times New Roman" w:hAnsi="Times New Roman" w:cs="Times New Roman"/>
          <w:sz w:val="36"/>
          <w:szCs w:val="28"/>
        </w:rPr>
        <w:t xml:space="preserve">Выполнила: воспитатель </w:t>
      </w:r>
    </w:p>
    <w:p w:rsidR="00C90EF6" w:rsidRPr="00C90EF6" w:rsidRDefault="00954764" w:rsidP="00C90EF6">
      <w:pPr>
        <w:pStyle w:val="a4"/>
        <w:jc w:val="right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Гребцова Т.В.</w:t>
      </w:r>
    </w:p>
    <w:p w:rsidR="00597DB6" w:rsidRPr="00C90EF6" w:rsidRDefault="00597DB6" w:rsidP="00C90EF6">
      <w:pPr>
        <w:pStyle w:val="a4"/>
        <w:jc w:val="center"/>
        <w:rPr>
          <w:rFonts w:ascii="Times New Roman" w:hAnsi="Times New Roman" w:cs="Times New Roman"/>
          <w:sz w:val="36"/>
          <w:szCs w:val="28"/>
        </w:rPr>
      </w:pPr>
    </w:p>
    <w:p w:rsidR="00C90EF6" w:rsidRDefault="00C90EF6" w:rsidP="00C90EF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90EF6" w:rsidRDefault="00C90EF6" w:rsidP="00C90EF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C4F43" w:rsidRDefault="001C4F43" w:rsidP="00954764">
      <w:pPr>
        <w:tabs>
          <w:tab w:val="left" w:pos="3990"/>
        </w:tabs>
        <w:rPr>
          <w:b/>
          <w:sz w:val="36"/>
          <w:szCs w:val="36"/>
        </w:rPr>
      </w:pPr>
    </w:p>
    <w:p w:rsidR="00C90EF6" w:rsidRPr="00C90EF6" w:rsidRDefault="00BB1611" w:rsidP="00C90EF6">
      <w:pPr>
        <w:jc w:val="center"/>
        <w:rPr>
          <w:sz w:val="28"/>
          <w:szCs w:val="36"/>
        </w:rPr>
      </w:pPr>
      <w:r>
        <w:rPr>
          <w:sz w:val="28"/>
          <w:szCs w:val="36"/>
        </w:rPr>
        <w:t xml:space="preserve">Рубцовск, </w:t>
      </w:r>
      <w:bookmarkStart w:id="0" w:name="_GoBack"/>
      <w:bookmarkEnd w:id="0"/>
      <w:r w:rsidR="00954764">
        <w:rPr>
          <w:sz w:val="28"/>
          <w:szCs w:val="36"/>
        </w:rPr>
        <w:t>2020</w:t>
      </w:r>
      <w:r w:rsidR="00C90EF6" w:rsidRPr="00C90EF6">
        <w:rPr>
          <w:sz w:val="28"/>
          <w:szCs w:val="36"/>
        </w:rPr>
        <w:t xml:space="preserve"> год</w:t>
      </w:r>
    </w:p>
    <w:p w:rsidR="00597DB6" w:rsidRPr="00C90EF6" w:rsidRDefault="00597DB6" w:rsidP="00C90EF6">
      <w:pPr>
        <w:jc w:val="center"/>
        <w:rPr>
          <w:sz w:val="48"/>
          <w:szCs w:val="36"/>
        </w:rPr>
      </w:pPr>
      <w:r w:rsidRPr="00C90EF6">
        <w:rPr>
          <w:sz w:val="48"/>
          <w:szCs w:val="36"/>
        </w:rPr>
        <w:lastRenderedPageBreak/>
        <w:t>«Графические диктанты – средство интеллектуального развития дошкольников»</w:t>
      </w:r>
    </w:p>
    <w:p w:rsidR="00597DB6" w:rsidRPr="000009AA" w:rsidRDefault="00597DB6" w:rsidP="00597DB6">
      <w:pPr>
        <w:jc w:val="center"/>
        <w:rPr>
          <w:b/>
          <w:sz w:val="36"/>
          <w:szCs w:val="36"/>
        </w:rPr>
      </w:pPr>
    </w:p>
    <w:p w:rsidR="00597DB6" w:rsidRPr="00591548" w:rsidRDefault="00597DB6" w:rsidP="00C90EF6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Уважаемые родители, задумайтесь, как вы относитесь к рисункам своих детей и часто ли предлагаете своему малышу взять в руки карандаш или ручку и порисовать?</w:t>
      </w:r>
    </w:p>
    <w:p w:rsidR="00597DB6" w:rsidRDefault="00597DB6" w:rsidP="00C90EF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 того момента, как в руки ребенка попадает карандаш, а это случается довольно рано, он с большим удовольствием рисует им на бумаге все, начиная от штрихов и неосмысленных линий. «Рука – вышедший наружу мозг», - писал Кант. Что он хотел сказать этим? Ни много, ни мало, а именно, то, что все глубинные психологические процессы, осознанные или неосознанные, отражаются в положении наших рук, жестикуляции, мелких движениях пальцев. Ученые, изучая деятельность детского мозга, психику, отметили большое симулирующее значение функции руки. Установлено, что уровень развития речи детей находится в прямой зависимости от степени сформированности тонких движений пальцев рук. И если развитие движений пальцев отстает, то задерживается и речевое развитие. Правильно делают взрослые, которые доброжелательно и серьезно относятся к первым рисункам своих детей, понимая, как это важно для их развития и воспитания. </w:t>
      </w:r>
    </w:p>
    <w:p w:rsidR="002F4A7E" w:rsidRDefault="00597DB6" w:rsidP="00C90EF6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Подготовка детей 5 -7 – летнего возраста к обучению в школе в настоящее время – одна из актуальных проблем современной педагогики. Поступление в школу – важный момент в жизни ребенка и его родителей. Чем лучше ребенок будет подготовлен к школе психологически, эмоционально и интеллектуально, тем увереннее он будет себя чувствовать, тем легче у него пройдет адаптационный период в начальной школе. Одной из важнейших задач современной школы является работа по формированию каллиграфически правильного письма. Для того чтобы правильно и красиво писать, необходимо тренировать руку ребенка еще в дошкольном возрасте. </w:t>
      </w:r>
    </w:p>
    <w:p w:rsidR="002F4A7E" w:rsidRDefault="002F4A7E" w:rsidP="00C90EF6">
      <w:pPr>
        <w:ind w:firstLine="360"/>
        <w:rPr>
          <w:sz w:val="28"/>
          <w:szCs w:val="28"/>
        </w:rPr>
      </w:pPr>
    </w:p>
    <w:p w:rsidR="002F4A7E" w:rsidRDefault="00C90EF6" w:rsidP="00C90EF6">
      <w:pPr>
        <w:ind w:firstLine="360"/>
        <w:rPr>
          <w:sz w:val="28"/>
          <w:szCs w:val="28"/>
        </w:rPr>
      </w:pPr>
      <w:r w:rsidRPr="00C90EF6">
        <w:rPr>
          <w:noProof/>
          <w:sz w:val="28"/>
        </w:rPr>
        <w:drawing>
          <wp:inline distT="0" distB="0" distL="0" distR="0">
            <wp:extent cx="5276850" cy="2704386"/>
            <wp:effectExtent l="19050" t="0" r="0" b="0"/>
            <wp:docPr id="4" name="Рисунок 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704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A7E" w:rsidRDefault="002F4A7E" w:rsidP="00C90EF6">
      <w:pPr>
        <w:ind w:firstLine="360"/>
        <w:rPr>
          <w:sz w:val="28"/>
          <w:szCs w:val="28"/>
        </w:rPr>
      </w:pPr>
    </w:p>
    <w:p w:rsidR="002F4A7E" w:rsidRDefault="002F4A7E" w:rsidP="00C90EF6">
      <w:pPr>
        <w:ind w:firstLine="360"/>
        <w:rPr>
          <w:sz w:val="28"/>
          <w:szCs w:val="28"/>
        </w:rPr>
      </w:pPr>
    </w:p>
    <w:p w:rsidR="00C90EF6" w:rsidRDefault="00597DB6" w:rsidP="00C90EF6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Рисование графических фигур – отличный способ разработки мелких мышц руки ребенка, интересное и увлекательное занятие, результаты которого скажутся на умении красиво писать и логически мыслить. Рисование по клеточкам, графические диктанты – это игровой способ развития у малыша пространственного воображения: «верх», «низ», «право», «лево», «диагональ», мелкой моторики пальцев рук, координации движений, усидчивости, умение отсчитывать необходимое количество клеточек, развития способности слухового и зрительного анализа. Графические диктанты являются упражнениями коррекционно – развивающей направленности. Выполняются они в тетрадях в клеточку. </w:t>
      </w:r>
    </w:p>
    <w:p w:rsidR="00597DB6" w:rsidRPr="002F4A7E" w:rsidRDefault="00597DB6" w:rsidP="00C90EF6">
      <w:pPr>
        <w:ind w:firstLine="360"/>
        <w:rPr>
          <w:b/>
          <w:sz w:val="28"/>
          <w:szCs w:val="28"/>
        </w:rPr>
      </w:pPr>
      <w:r w:rsidRPr="002F4A7E">
        <w:rPr>
          <w:b/>
          <w:sz w:val="28"/>
          <w:szCs w:val="28"/>
        </w:rPr>
        <w:t>Графический диктант можно выполнять в нескольких вариантах:</w:t>
      </w:r>
    </w:p>
    <w:p w:rsidR="00597DB6" w:rsidRDefault="00597DB6" w:rsidP="00597DB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Ребенку предлагают образец геометрического рисунка и просят его повторить точно такой же рисунок в тетради. При выполнении такого задания совершенствуется система:  глаз – рука.</w:t>
      </w:r>
    </w:p>
    <w:p w:rsidR="00597DB6" w:rsidRDefault="00597DB6" w:rsidP="00597DB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Взрослый диктует последовательность действий с указанием числа клеточек и их направлений (влево, вправо, вверх, вниз), ребенок выполняет работу воспринимая на слух, а затем сравнивает свое изображение с образцом. При выполнении такого задания совершенствуется система: ухо – рука.</w:t>
      </w:r>
    </w:p>
    <w:p w:rsidR="00597DB6" w:rsidRDefault="00597DB6" w:rsidP="00597DB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Предложите ребенку рассмотреть графический рисунок, а затем воспроизвести его по памяти. Выполняя такие задания развивается зрительная память.</w:t>
      </w:r>
    </w:p>
    <w:p w:rsidR="00597DB6" w:rsidRPr="00AE629A" w:rsidRDefault="00597DB6" w:rsidP="00597DB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Предложите малышу самому придумать графический </w:t>
      </w:r>
      <w:proofErr w:type="gramStart"/>
      <w:r>
        <w:rPr>
          <w:sz w:val="28"/>
          <w:szCs w:val="28"/>
        </w:rPr>
        <w:t>рисунок</w:t>
      </w:r>
      <w:proofErr w:type="gramEnd"/>
      <w:r>
        <w:rPr>
          <w:sz w:val="28"/>
          <w:szCs w:val="28"/>
        </w:rPr>
        <w:t xml:space="preserve"> какого либо предмета или животного. При выполнении таких заданий развивается творчество и фантазия.</w:t>
      </w:r>
    </w:p>
    <w:p w:rsidR="00597DB6" w:rsidRDefault="00597DB6" w:rsidP="00C90EF6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После выполнения графического диктанта – схематичного изображения предмета, предложите малышу заштриховать рисунок косыми линиями – по диагонали, прямыми линиями, дополнить деталями, «вышить» фигурку крестиком или просто раскрасить. Поговорите с ребенком о том, что каждый предмет или животное имеет свои отличительные особенности. Схематичное изображение показывает отличительные особенности, по которым мы </w:t>
      </w:r>
      <w:proofErr w:type="gramStart"/>
      <w:r>
        <w:rPr>
          <w:sz w:val="28"/>
          <w:szCs w:val="28"/>
        </w:rPr>
        <w:t>можем узнать что изобразили</w:t>
      </w:r>
      <w:proofErr w:type="gramEnd"/>
      <w:r>
        <w:rPr>
          <w:sz w:val="28"/>
          <w:szCs w:val="28"/>
        </w:rPr>
        <w:t xml:space="preserve">. Спросите у ребенка, какие отличительные особенности у животного, которое он нарисовал. Например, у зайца – длинные уши и короткий хвост, у слона – длинный хобот и толстые ноги, и так далее. Перед выполнение графических диктантов и упражнений используйте художественное слово: стихи, загадки, </w:t>
      </w:r>
      <w:proofErr w:type="spellStart"/>
      <w:r>
        <w:rPr>
          <w:sz w:val="28"/>
          <w:szCs w:val="28"/>
        </w:rPr>
        <w:t>чистоговорки</w:t>
      </w:r>
      <w:proofErr w:type="spellEnd"/>
      <w:r>
        <w:rPr>
          <w:sz w:val="28"/>
          <w:szCs w:val="28"/>
        </w:rPr>
        <w:t xml:space="preserve">, скороговорки. Во время рисования по клеточкам очень важен настрой ребенка и доброжелательное отношение взрослого. Ваша задача – помочь малышу в игровой форме овладеть необходимыми для хорошей учебы навыками,  поэтому чаще хвалите его. </w:t>
      </w:r>
    </w:p>
    <w:p w:rsidR="002F4A7E" w:rsidRDefault="002F4A7E" w:rsidP="00C90EF6">
      <w:pPr>
        <w:ind w:firstLine="360"/>
        <w:rPr>
          <w:sz w:val="28"/>
          <w:szCs w:val="28"/>
        </w:rPr>
      </w:pPr>
    </w:p>
    <w:p w:rsidR="002F4A7E" w:rsidRDefault="002F4A7E" w:rsidP="00C90EF6">
      <w:pPr>
        <w:ind w:firstLine="360"/>
        <w:rPr>
          <w:sz w:val="28"/>
          <w:szCs w:val="28"/>
        </w:rPr>
      </w:pPr>
    </w:p>
    <w:p w:rsidR="002F4A7E" w:rsidRDefault="002F4A7E" w:rsidP="00C90EF6">
      <w:pPr>
        <w:ind w:firstLine="360"/>
        <w:rPr>
          <w:sz w:val="28"/>
          <w:szCs w:val="28"/>
        </w:rPr>
      </w:pPr>
    </w:p>
    <w:p w:rsidR="002F4A7E" w:rsidRDefault="002F4A7E" w:rsidP="00C90EF6">
      <w:pPr>
        <w:ind w:firstLine="360"/>
        <w:rPr>
          <w:sz w:val="28"/>
          <w:szCs w:val="28"/>
        </w:rPr>
      </w:pPr>
    </w:p>
    <w:p w:rsidR="002F4A7E" w:rsidRDefault="002F4A7E" w:rsidP="00597DB6">
      <w:pPr>
        <w:rPr>
          <w:sz w:val="28"/>
          <w:szCs w:val="28"/>
        </w:rPr>
      </w:pPr>
    </w:p>
    <w:p w:rsidR="00597DB6" w:rsidRPr="002F4A7E" w:rsidRDefault="00597DB6" w:rsidP="00597DB6">
      <w:pPr>
        <w:rPr>
          <w:b/>
          <w:sz w:val="28"/>
          <w:szCs w:val="28"/>
        </w:rPr>
      </w:pPr>
      <w:r w:rsidRPr="002F4A7E">
        <w:rPr>
          <w:b/>
          <w:sz w:val="28"/>
          <w:szCs w:val="28"/>
        </w:rPr>
        <w:t xml:space="preserve">                    Инструкция схематичного изображения черепахи.</w:t>
      </w:r>
    </w:p>
    <w:p w:rsidR="00597DB6" w:rsidRPr="00EB2291" w:rsidRDefault="002F4A7E" w:rsidP="00597DB6">
      <w:pPr>
        <w:jc w:val="center"/>
        <w:rPr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151765</wp:posOffset>
            </wp:positionV>
            <wp:extent cx="4013200" cy="2295525"/>
            <wp:effectExtent l="19050" t="0" r="6350" b="0"/>
            <wp:wrapSquare wrapText="bothSides"/>
            <wp:docPr id="1" name="Рисунок 10" descr="http://festival.1september.ru/articles/577781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77781/img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3F59" w:rsidRPr="00F73F59">
        <w:rPr>
          <w:rFonts w:ascii="Arial" w:hAnsi="Arial" w:cs="Arial"/>
          <w:noProof/>
          <w:color w:val="000000"/>
          <w:sz w:val="28"/>
          <w:szCs w:val="28"/>
        </w:rPr>
        <w:pict>
          <v:oval id="Овал 2" o:spid="_x0000_s1026" style="position:absolute;left:0;text-align:left;margin-left:-219.45pt;margin-top:14pt;width:7.15pt;height:7.1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" fillcolor="red"/>
        </w:pict>
      </w:r>
    </w:p>
    <w:p w:rsidR="002F4A7E" w:rsidRDefault="002F4A7E" w:rsidP="00597DB6">
      <w:pPr>
        <w:jc w:val="center"/>
        <w:rPr>
          <w:color w:val="000000"/>
          <w:sz w:val="28"/>
          <w:szCs w:val="28"/>
        </w:rPr>
      </w:pPr>
    </w:p>
    <w:p w:rsidR="002F4A7E" w:rsidRDefault="002F4A7E" w:rsidP="00597DB6">
      <w:pPr>
        <w:jc w:val="center"/>
        <w:rPr>
          <w:color w:val="000000"/>
          <w:sz w:val="28"/>
          <w:szCs w:val="28"/>
        </w:rPr>
      </w:pPr>
    </w:p>
    <w:p w:rsidR="002F4A7E" w:rsidRDefault="002F4A7E" w:rsidP="00597DB6">
      <w:pPr>
        <w:jc w:val="center"/>
        <w:rPr>
          <w:color w:val="000000"/>
          <w:sz w:val="28"/>
          <w:szCs w:val="28"/>
        </w:rPr>
      </w:pPr>
    </w:p>
    <w:p w:rsidR="002F4A7E" w:rsidRDefault="002F4A7E" w:rsidP="00597DB6">
      <w:pPr>
        <w:jc w:val="center"/>
        <w:rPr>
          <w:color w:val="000000"/>
          <w:sz w:val="28"/>
          <w:szCs w:val="28"/>
        </w:rPr>
      </w:pPr>
    </w:p>
    <w:p w:rsidR="002F4A7E" w:rsidRDefault="002F4A7E" w:rsidP="00597DB6">
      <w:pPr>
        <w:jc w:val="center"/>
        <w:rPr>
          <w:color w:val="000000"/>
          <w:sz w:val="28"/>
          <w:szCs w:val="28"/>
        </w:rPr>
      </w:pPr>
    </w:p>
    <w:p w:rsidR="002F4A7E" w:rsidRDefault="002F4A7E" w:rsidP="00597DB6">
      <w:pPr>
        <w:jc w:val="center"/>
        <w:rPr>
          <w:color w:val="000000"/>
          <w:sz w:val="28"/>
          <w:szCs w:val="28"/>
        </w:rPr>
      </w:pPr>
    </w:p>
    <w:p w:rsidR="002F4A7E" w:rsidRDefault="002F4A7E" w:rsidP="00597DB6">
      <w:pPr>
        <w:jc w:val="center"/>
        <w:rPr>
          <w:color w:val="000000"/>
          <w:sz w:val="28"/>
          <w:szCs w:val="28"/>
        </w:rPr>
      </w:pPr>
    </w:p>
    <w:p w:rsidR="002F4A7E" w:rsidRDefault="002F4A7E" w:rsidP="00597DB6">
      <w:pPr>
        <w:jc w:val="center"/>
        <w:rPr>
          <w:color w:val="000000"/>
          <w:sz w:val="28"/>
          <w:szCs w:val="28"/>
        </w:rPr>
      </w:pPr>
    </w:p>
    <w:p w:rsidR="002F4A7E" w:rsidRDefault="002F4A7E" w:rsidP="00597DB6">
      <w:pPr>
        <w:jc w:val="center"/>
        <w:rPr>
          <w:color w:val="000000"/>
          <w:sz w:val="28"/>
          <w:szCs w:val="28"/>
        </w:rPr>
      </w:pPr>
    </w:p>
    <w:p w:rsidR="002F4A7E" w:rsidRDefault="002F4A7E" w:rsidP="00597DB6">
      <w:pPr>
        <w:jc w:val="center"/>
        <w:rPr>
          <w:color w:val="000000"/>
          <w:sz w:val="28"/>
          <w:szCs w:val="28"/>
        </w:rPr>
      </w:pPr>
    </w:p>
    <w:p w:rsidR="002F4A7E" w:rsidRDefault="002F4A7E" w:rsidP="00597DB6">
      <w:pPr>
        <w:jc w:val="center"/>
        <w:rPr>
          <w:color w:val="000000"/>
          <w:sz w:val="28"/>
          <w:szCs w:val="28"/>
        </w:rPr>
      </w:pPr>
    </w:p>
    <w:p w:rsidR="002F4A7E" w:rsidRDefault="002F4A7E" w:rsidP="00597DB6">
      <w:pPr>
        <w:jc w:val="center"/>
        <w:rPr>
          <w:color w:val="000000"/>
          <w:sz w:val="28"/>
          <w:szCs w:val="28"/>
        </w:rPr>
      </w:pPr>
    </w:p>
    <w:p w:rsidR="00597DB6" w:rsidRPr="003B5991" w:rsidRDefault="00597DB6" w:rsidP="00597DB6">
      <w:pPr>
        <w:jc w:val="center"/>
        <w:rPr>
          <w:sz w:val="28"/>
          <w:szCs w:val="28"/>
        </w:rPr>
      </w:pPr>
      <w:r w:rsidRPr="003B5991">
        <w:rPr>
          <w:color w:val="000000"/>
          <w:sz w:val="28"/>
          <w:szCs w:val="28"/>
        </w:rPr>
        <w:t>Живет спокойно, не спешит,</w:t>
      </w:r>
      <w:r w:rsidRPr="003B5991">
        <w:rPr>
          <w:color w:val="000000"/>
          <w:sz w:val="28"/>
          <w:szCs w:val="28"/>
        </w:rPr>
        <w:br/>
        <w:t>На всякий случай носит щит.</w:t>
      </w:r>
      <w:r w:rsidRPr="003B5991">
        <w:rPr>
          <w:color w:val="000000"/>
          <w:sz w:val="28"/>
          <w:szCs w:val="28"/>
        </w:rPr>
        <w:br/>
        <w:t>Под ним, не зная страха,</w:t>
      </w:r>
      <w:r w:rsidRPr="003B5991">
        <w:rPr>
          <w:color w:val="000000"/>
          <w:sz w:val="28"/>
          <w:szCs w:val="28"/>
        </w:rPr>
        <w:br/>
        <w:t>Гуляет…</w:t>
      </w:r>
      <w:r w:rsidRPr="003B5991">
        <w:rPr>
          <w:rStyle w:val="apple-converted-space"/>
          <w:color w:val="000000"/>
          <w:sz w:val="28"/>
          <w:szCs w:val="28"/>
        </w:rPr>
        <w:t> </w:t>
      </w:r>
      <w:r w:rsidRPr="003B5991">
        <w:rPr>
          <w:i/>
          <w:iCs/>
          <w:color w:val="000000"/>
          <w:sz w:val="28"/>
          <w:szCs w:val="28"/>
        </w:rPr>
        <w:t>(черепаха).</w:t>
      </w:r>
      <w:r w:rsidRPr="003B5991">
        <w:rPr>
          <w:sz w:val="28"/>
          <w:szCs w:val="28"/>
        </w:rPr>
        <w:br w:type="textWrapping" w:clear="all"/>
      </w:r>
    </w:p>
    <w:p w:rsidR="00597DB6" w:rsidRDefault="00597DB6" w:rsidP="00C90EF6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Сейчас мы с вами будем рисовать фигуру под диктовку, внимательно слушайте, я буду говорить, в какую сторону и на сколько клеток провести линию. Когда проведете линию, подождите, пока я не скажу, куда направить следующую. Каждую новую линию начинайте там, где закончилась предыдущая, не отрывайте карандаш от бумаги.</w:t>
      </w:r>
    </w:p>
    <w:p w:rsidR="00597DB6" w:rsidRDefault="00597DB6" w:rsidP="00597DB6">
      <w:pPr>
        <w:rPr>
          <w:sz w:val="28"/>
          <w:szCs w:val="28"/>
        </w:rPr>
      </w:pPr>
      <w:r>
        <w:rPr>
          <w:sz w:val="28"/>
          <w:szCs w:val="28"/>
        </w:rPr>
        <w:t>- Поставьте карандаш на красную точку. 2 клеточки вправо, 4 клеточки вниз, 1 клеточка вправо, 3 клеточки вверх, 5 клеточек вправо, 3 клеточки вниз, 1 клеточка вправо, 1 клеточка вниз, 8 клеточек влево, 3 клеточки вверх, 1 клеточка влево, 2 клеточки вверх.</w:t>
      </w:r>
    </w:p>
    <w:p w:rsidR="002F4A7E" w:rsidRDefault="002F4A7E" w:rsidP="002F4A7E">
      <w:pPr>
        <w:pStyle w:val="a7"/>
        <w:shd w:val="clear" w:color="auto" w:fill="FFFFFF"/>
        <w:spacing w:before="0" w:beforeAutospacing="0" w:after="0" w:afterAutospacing="0"/>
        <w:ind w:firstLine="708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Графический диктант - э</w:t>
      </w:r>
      <w:r w:rsidRPr="008D7C7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то обучение через развлечение, приятное и полезное времяпрепровождение с детьми и конечно незаменимый помощник в подготовке ребенка к школе. </w:t>
      </w:r>
    </w:p>
    <w:p w:rsidR="002F4A7E" w:rsidRDefault="002F4A7E" w:rsidP="002F4A7E">
      <w:pPr>
        <w:pStyle w:val="a7"/>
        <w:shd w:val="clear" w:color="auto" w:fill="FFFFFF"/>
        <w:spacing w:before="0" w:beforeAutospacing="0" w:after="0" w:afterAutospacing="0"/>
        <w:ind w:firstLine="708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Желаем удачи!!!</w:t>
      </w:r>
    </w:p>
    <w:p w:rsidR="002F4A7E" w:rsidRDefault="002F4A7E" w:rsidP="00597DB6">
      <w:pPr>
        <w:rPr>
          <w:sz w:val="28"/>
          <w:szCs w:val="28"/>
        </w:rPr>
      </w:pPr>
    </w:p>
    <w:p w:rsidR="00597DB6" w:rsidRPr="00CB1BA4" w:rsidRDefault="00597DB6" w:rsidP="00597DB6">
      <w:pPr>
        <w:rPr>
          <w:sz w:val="28"/>
          <w:szCs w:val="28"/>
        </w:rPr>
      </w:pPr>
    </w:p>
    <w:p w:rsidR="00597DB6" w:rsidRPr="00EB2291" w:rsidRDefault="00597DB6" w:rsidP="00597DB6">
      <w:pPr>
        <w:tabs>
          <w:tab w:val="left" w:pos="2314"/>
        </w:tabs>
        <w:rPr>
          <w:b/>
          <w:color w:val="0070C0"/>
          <w:sz w:val="36"/>
          <w:szCs w:val="36"/>
        </w:rPr>
      </w:pPr>
    </w:p>
    <w:p w:rsidR="00597DB6" w:rsidRDefault="00597DB6" w:rsidP="00597DB6">
      <w:pPr>
        <w:rPr>
          <w:sz w:val="28"/>
          <w:szCs w:val="28"/>
        </w:rPr>
      </w:pPr>
    </w:p>
    <w:p w:rsidR="00EA0EE5" w:rsidRDefault="00EA0EE5"/>
    <w:sectPr w:rsidR="00EA0EE5" w:rsidSect="00C90EF6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078C5"/>
    <w:multiLevelType w:val="hybridMultilevel"/>
    <w:tmpl w:val="EBA48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BB5"/>
    <w:rsid w:val="001A0778"/>
    <w:rsid w:val="001C4F43"/>
    <w:rsid w:val="002348AC"/>
    <w:rsid w:val="002F4A7E"/>
    <w:rsid w:val="00597DB6"/>
    <w:rsid w:val="006C33C3"/>
    <w:rsid w:val="00834111"/>
    <w:rsid w:val="00954764"/>
    <w:rsid w:val="009630CF"/>
    <w:rsid w:val="00990CF6"/>
    <w:rsid w:val="00B60583"/>
    <w:rsid w:val="00BB1611"/>
    <w:rsid w:val="00BC6292"/>
    <w:rsid w:val="00BE6932"/>
    <w:rsid w:val="00C90EF6"/>
    <w:rsid w:val="00E45BB5"/>
    <w:rsid w:val="00EA0EE5"/>
    <w:rsid w:val="00F73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DB6"/>
    <w:pPr>
      <w:ind w:left="720"/>
      <w:contextualSpacing/>
    </w:pPr>
  </w:style>
  <w:style w:type="character" w:customStyle="1" w:styleId="apple-converted-space">
    <w:name w:val="apple-converted-space"/>
    <w:basedOn w:val="a0"/>
    <w:rsid w:val="00597DB6"/>
  </w:style>
  <w:style w:type="paragraph" w:styleId="a4">
    <w:name w:val="No Spacing"/>
    <w:uiPriority w:val="1"/>
    <w:qFormat/>
    <w:rsid w:val="00597DB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97DB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7DB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2F4A7E"/>
    <w:pPr>
      <w:spacing w:before="100" w:beforeAutospacing="1" w:after="100" w:afterAutospacing="1"/>
    </w:pPr>
  </w:style>
  <w:style w:type="paragraph" w:customStyle="1" w:styleId="a8">
    <w:name w:val="Базовый"/>
    <w:rsid w:val="00954764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color w:val="00000A"/>
      <w:lang w:eastAsia="ru-RU"/>
    </w:rPr>
  </w:style>
  <w:style w:type="character" w:customStyle="1" w:styleId="-">
    <w:name w:val="Интернет-ссылка"/>
    <w:basedOn w:val="a0"/>
    <w:rsid w:val="00954764"/>
    <w:rPr>
      <w:color w:val="0000FF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3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hyperlink" Target="mailto:detskiu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afg</cp:lastModifiedBy>
  <cp:revision>2</cp:revision>
  <cp:lastPrinted>2018-02-27T02:28:00Z</cp:lastPrinted>
  <dcterms:created xsi:type="dcterms:W3CDTF">2020-05-22T02:13:00Z</dcterms:created>
  <dcterms:modified xsi:type="dcterms:W3CDTF">2020-05-22T02:13:00Z</dcterms:modified>
</cp:coreProperties>
</file>